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5"/>
        <w:gridCol w:w="7680"/>
      </w:tblGrid>
      <w:tr w:rsidR="00174623" w:rsidRPr="0019601A" w:rsidTr="00A00328">
        <w:tc>
          <w:tcPr>
            <w:tcW w:w="956" w:type="pct"/>
            <w:vAlign w:val="center"/>
          </w:tcPr>
          <w:p w:rsidR="00174623" w:rsidRPr="0019601A" w:rsidRDefault="00174623" w:rsidP="00A00328">
            <w:pPr>
              <w:ind w:right="141"/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8D9B698" wp14:editId="333EB88A">
                  <wp:extent cx="848360" cy="802640"/>
                  <wp:effectExtent l="0" t="0" r="8890" b="0"/>
                  <wp:docPr id="1" name="Рисунок 1" descr="logo N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 N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360" cy="80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4623" w:rsidRPr="0019601A" w:rsidRDefault="00174623" w:rsidP="00A00328">
            <w:pPr>
              <w:ind w:right="141"/>
              <w:jc w:val="both"/>
              <w:rPr>
                <w:noProof/>
              </w:rPr>
            </w:pPr>
          </w:p>
          <w:p w:rsidR="00174623" w:rsidRPr="0019601A" w:rsidRDefault="00174623" w:rsidP="00A00328">
            <w:pPr>
              <w:ind w:right="141"/>
              <w:jc w:val="both"/>
            </w:pPr>
          </w:p>
        </w:tc>
        <w:tc>
          <w:tcPr>
            <w:tcW w:w="4044" w:type="pct"/>
          </w:tcPr>
          <w:p w:rsidR="00174623" w:rsidRDefault="00174623" w:rsidP="00A00328">
            <w:pPr>
              <w:ind w:right="141"/>
              <w:jc w:val="center"/>
            </w:pPr>
          </w:p>
          <w:p w:rsidR="00174623" w:rsidRPr="00DA7387" w:rsidRDefault="00174623" w:rsidP="00A00328">
            <w:pPr>
              <w:ind w:right="14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A7387">
              <w:rPr>
                <w:b/>
                <w:bCs/>
                <w:color w:val="000000"/>
                <w:sz w:val="28"/>
                <w:szCs w:val="28"/>
              </w:rPr>
              <w:t xml:space="preserve">НАЦИОНАЛЬНЫЙ СТАТИСТИЧЕСКИЙ КОМИТЕТ  </w:t>
            </w:r>
            <w:r w:rsidRPr="00DA7387">
              <w:rPr>
                <w:b/>
                <w:bCs/>
                <w:color w:val="000000"/>
                <w:sz w:val="28"/>
                <w:szCs w:val="28"/>
              </w:rPr>
              <w:br/>
              <w:t>КЫРГЫЗСКОЙ РЕСПУБЛИКИ</w:t>
            </w:r>
          </w:p>
          <w:p w:rsidR="00174623" w:rsidRDefault="00174623" w:rsidP="00A00328">
            <w:pPr>
              <w:ind w:right="141"/>
            </w:pPr>
            <w:r w:rsidRPr="0019601A">
              <w:tab/>
            </w:r>
          </w:p>
          <w:p w:rsidR="00175FD9" w:rsidRDefault="00174623" w:rsidP="003C4897">
            <w:pPr>
              <w:tabs>
                <w:tab w:val="left" w:pos="6278"/>
              </w:tabs>
              <w:ind w:left="5664"/>
              <w:jc w:val="right"/>
              <w:rPr>
                <w:lang w:val="ky-KG"/>
              </w:rPr>
            </w:pPr>
            <w:r>
              <w:t>1</w:t>
            </w:r>
            <w:r w:rsidR="003C4897">
              <w:t>1</w:t>
            </w:r>
            <w:r w:rsidRPr="007A4814">
              <w:t>.</w:t>
            </w:r>
            <w:r>
              <w:t>0</w:t>
            </w:r>
            <w:r w:rsidR="003C4897">
              <w:t>4</w:t>
            </w:r>
            <w:r w:rsidRPr="007A4814">
              <w:t>.201</w:t>
            </w:r>
            <w:r>
              <w:t xml:space="preserve">7 </w:t>
            </w:r>
            <w:r w:rsidRPr="007A4814">
              <w:t>г</w:t>
            </w:r>
          </w:p>
          <w:p w:rsidR="00174623" w:rsidRPr="00F86833" w:rsidRDefault="00175FD9" w:rsidP="00175FD9">
            <w:pPr>
              <w:tabs>
                <w:tab w:val="left" w:pos="6278"/>
              </w:tabs>
              <w:ind w:left="5664"/>
              <w:jc w:val="right"/>
              <w:rPr>
                <w:sz w:val="20"/>
                <w:szCs w:val="20"/>
              </w:rPr>
            </w:pPr>
            <w:r>
              <w:rPr>
                <w:lang w:val="ky-KG"/>
              </w:rPr>
              <w:t>В 10:00</w:t>
            </w:r>
            <w:r w:rsidR="00174623">
              <w:rPr>
                <w:sz w:val="20"/>
                <w:szCs w:val="20"/>
              </w:rPr>
              <w:t>.</w:t>
            </w:r>
          </w:p>
        </w:tc>
      </w:tr>
    </w:tbl>
    <w:p w:rsidR="00174623" w:rsidRPr="00806478" w:rsidRDefault="00174623" w:rsidP="00174623">
      <w:pPr>
        <w:ind w:right="141"/>
        <w:rPr>
          <w:b/>
          <w:bCs/>
          <w:sz w:val="32"/>
          <w:szCs w:val="32"/>
        </w:rPr>
      </w:pPr>
      <w:r w:rsidRPr="00806478">
        <w:rPr>
          <w:b/>
          <w:bCs/>
          <w:sz w:val="32"/>
          <w:szCs w:val="32"/>
        </w:rPr>
        <w:t xml:space="preserve">Пресс-конференция </w:t>
      </w:r>
    </w:p>
    <w:p w:rsidR="00174623" w:rsidRDefault="00313DA0" w:rsidP="00174623">
      <w:pPr>
        <w:ind w:right="14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</w:p>
    <w:p w:rsidR="00174623" w:rsidRDefault="00174623" w:rsidP="00174623">
      <w:pPr>
        <w:ind w:right="141"/>
        <w:jc w:val="center"/>
        <w:rPr>
          <w:b/>
          <w:bCs/>
          <w:sz w:val="32"/>
          <w:szCs w:val="32"/>
        </w:rPr>
      </w:pPr>
      <w:r w:rsidRPr="00DA5464">
        <w:rPr>
          <w:b/>
          <w:bCs/>
          <w:sz w:val="32"/>
          <w:szCs w:val="32"/>
        </w:rPr>
        <w:t>Повестка дня</w:t>
      </w:r>
    </w:p>
    <w:p w:rsidR="00174623" w:rsidRPr="000A56FC" w:rsidRDefault="00174623" w:rsidP="00174623">
      <w:pPr>
        <w:ind w:right="141"/>
        <w:jc w:val="center"/>
        <w:rPr>
          <w:b/>
          <w:bCs/>
          <w:sz w:val="28"/>
          <w:szCs w:val="28"/>
        </w:rPr>
      </w:pPr>
    </w:p>
    <w:p w:rsidR="00E2607B" w:rsidRPr="00E2607B" w:rsidRDefault="00E2607B" w:rsidP="00174623">
      <w:pPr>
        <w:numPr>
          <w:ilvl w:val="0"/>
          <w:numId w:val="2"/>
        </w:numPr>
        <w:spacing w:line="276" w:lineRule="auto"/>
        <w:ind w:right="141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>Об итогах социально-экономического положения Кыргызской Республики в январе-</w:t>
      </w:r>
      <w:r w:rsidR="003C4897">
        <w:rPr>
          <w:sz w:val="28"/>
          <w:szCs w:val="28"/>
          <w:lang w:val="ky-KG"/>
        </w:rPr>
        <w:t>марте</w:t>
      </w:r>
      <w:r>
        <w:rPr>
          <w:sz w:val="28"/>
          <w:szCs w:val="28"/>
          <w:lang w:val="ky-KG"/>
        </w:rPr>
        <w:t xml:space="preserve"> 2017 года;</w:t>
      </w:r>
    </w:p>
    <w:p w:rsidR="00174623" w:rsidRPr="00DA61BA" w:rsidRDefault="00174623" w:rsidP="00174623">
      <w:pPr>
        <w:numPr>
          <w:ilvl w:val="0"/>
          <w:numId w:val="2"/>
        </w:numPr>
        <w:spacing w:line="276" w:lineRule="auto"/>
        <w:ind w:right="141"/>
        <w:jc w:val="both"/>
        <w:rPr>
          <w:sz w:val="28"/>
          <w:szCs w:val="28"/>
        </w:rPr>
      </w:pPr>
      <w:r w:rsidRPr="00DA61BA">
        <w:rPr>
          <w:sz w:val="28"/>
          <w:szCs w:val="28"/>
        </w:rPr>
        <w:t>О</w:t>
      </w:r>
      <w:r w:rsidR="003C4897">
        <w:rPr>
          <w:sz w:val="28"/>
          <w:szCs w:val="28"/>
        </w:rPr>
        <w:t xml:space="preserve"> показателях промышленности по итогам </w:t>
      </w:r>
      <w:r w:rsidR="003C4897">
        <w:rPr>
          <w:sz w:val="28"/>
          <w:szCs w:val="28"/>
          <w:lang w:val="en-US"/>
        </w:rPr>
        <w:t>I</w:t>
      </w:r>
      <w:r w:rsidR="003C4897">
        <w:rPr>
          <w:sz w:val="28"/>
          <w:szCs w:val="28"/>
        </w:rPr>
        <w:t xml:space="preserve"> квартала 2017 года;</w:t>
      </w:r>
    </w:p>
    <w:p w:rsidR="00174623" w:rsidRPr="00DA61BA" w:rsidRDefault="003C4897" w:rsidP="00174623">
      <w:pPr>
        <w:numPr>
          <w:ilvl w:val="0"/>
          <w:numId w:val="2"/>
        </w:numPr>
        <w:spacing w:line="276" w:lineRule="auto"/>
        <w:ind w:right="141"/>
        <w:jc w:val="both"/>
        <w:rPr>
          <w:sz w:val="28"/>
          <w:szCs w:val="28"/>
        </w:rPr>
      </w:pPr>
      <w:r w:rsidRPr="007A30CD">
        <w:rPr>
          <w:sz w:val="28"/>
          <w:szCs w:val="28"/>
          <w:lang w:val="ky-KG"/>
        </w:rPr>
        <w:t xml:space="preserve">Об изменении цен и тарифов на потребительские товары и услуги в </w:t>
      </w:r>
      <w:r w:rsidRPr="007A30CD">
        <w:rPr>
          <w:sz w:val="28"/>
          <w:szCs w:val="28"/>
          <w:lang w:val="en-US"/>
        </w:rPr>
        <w:t>I</w:t>
      </w:r>
      <w:r w:rsidRPr="007A30CD">
        <w:rPr>
          <w:sz w:val="28"/>
          <w:szCs w:val="28"/>
        </w:rPr>
        <w:t xml:space="preserve"> квартале 2017 года</w:t>
      </w:r>
      <w:r w:rsidR="00174623" w:rsidRPr="00DA61BA">
        <w:rPr>
          <w:sz w:val="28"/>
          <w:szCs w:val="28"/>
        </w:rPr>
        <w:t>;</w:t>
      </w:r>
    </w:p>
    <w:p w:rsidR="00174623" w:rsidRPr="00DA61BA" w:rsidRDefault="003C4897" w:rsidP="00174623">
      <w:pPr>
        <w:numPr>
          <w:ilvl w:val="0"/>
          <w:numId w:val="2"/>
        </w:numPr>
        <w:spacing w:line="276" w:lineRule="auto"/>
        <w:ind w:right="141"/>
        <w:jc w:val="both"/>
        <w:rPr>
          <w:sz w:val="28"/>
          <w:szCs w:val="28"/>
        </w:rPr>
      </w:pPr>
      <w:r w:rsidRPr="007A30CD">
        <w:rPr>
          <w:sz w:val="28"/>
          <w:szCs w:val="28"/>
          <w:lang w:val="ky-KG"/>
        </w:rPr>
        <w:t>О состоянии преступности в 2016 году</w:t>
      </w:r>
      <w:r w:rsidR="00174623">
        <w:rPr>
          <w:sz w:val="28"/>
          <w:szCs w:val="28"/>
          <w:lang w:val="ky-KG"/>
        </w:rPr>
        <w:t>.</w:t>
      </w:r>
    </w:p>
    <w:p w:rsidR="00174623" w:rsidRPr="000A56FC" w:rsidRDefault="00174623" w:rsidP="00174623">
      <w:pPr>
        <w:ind w:left="720" w:right="141"/>
        <w:jc w:val="both"/>
        <w:rPr>
          <w:sz w:val="28"/>
          <w:szCs w:val="28"/>
        </w:rPr>
      </w:pPr>
    </w:p>
    <w:p w:rsidR="00174623" w:rsidRPr="00467BFE" w:rsidRDefault="00174623" w:rsidP="00174623">
      <w:pPr>
        <w:ind w:right="141" w:firstLine="708"/>
        <w:jc w:val="both"/>
        <w:rPr>
          <w:b/>
          <w:bCs/>
          <w:sz w:val="28"/>
          <w:szCs w:val="28"/>
          <w:lang w:val="ky-KG"/>
        </w:rPr>
      </w:pPr>
      <w:r w:rsidRPr="000A56FC">
        <w:rPr>
          <w:b/>
          <w:bCs/>
          <w:sz w:val="28"/>
          <w:szCs w:val="28"/>
        </w:rPr>
        <w:t>Выступающие:</w:t>
      </w:r>
      <w:r w:rsidR="00467BFE">
        <w:rPr>
          <w:b/>
          <w:bCs/>
          <w:sz w:val="28"/>
          <w:szCs w:val="28"/>
          <w:lang w:val="ky-KG"/>
        </w:rPr>
        <w:t xml:space="preserve"> </w:t>
      </w:r>
    </w:p>
    <w:p w:rsidR="00174623" w:rsidRPr="000A56FC" w:rsidRDefault="00174623" w:rsidP="00174623">
      <w:pPr>
        <w:ind w:right="141"/>
        <w:jc w:val="both"/>
        <w:rPr>
          <w:b/>
          <w:bCs/>
          <w:sz w:val="28"/>
          <w:szCs w:val="28"/>
        </w:rPr>
      </w:pPr>
    </w:p>
    <w:p w:rsidR="00174623" w:rsidRDefault="00174623" w:rsidP="00174623">
      <w:pPr>
        <w:numPr>
          <w:ilvl w:val="0"/>
          <w:numId w:val="1"/>
        </w:numPr>
        <w:spacing w:line="276" w:lineRule="auto"/>
        <w:ind w:right="141"/>
        <w:jc w:val="both"/>
        <w:rPr>
          <w:sz w:val="28"/>
          <w:szCs w:val="28"/>
        </w:rPr>
      </w:pPr>
      <w:r w:rsidRPr="00784ACD">
        <w:rPr>
          <w:sz w:val="28"/>
          <w:szCs w:val="28"/>
          <w:lang w:val="ky-KG"/>
        </w:rPr>
        <w:t xml:space="preserve"> </w:t>
      </w:r>
      <w:r w:rsidR="003C4897">
        <w:rPr>
          <w:sz w:val="28"/>
          <w:szCs w:val="28"/>
          <w:lang w:val="ky-KG"/>
        </w:rPr>
        <w:t>Текеева Люксина Айгуфовна</w:t>
      </w:r>
      <w:r w:rsidR="00EA0BCA">
        <w:rPr>
          <w:sz w:val="28"/>
          <w:szCs w:val="28"/>
          <w:lang w:val="ky-KG"/>
        </w:rPr>
        <w:t xml:space="preserve"> – </w:t>
      </w:r>
      <w:r w:rsidR="003C4897">
        <w:rPr>
          <w:sz w:val="28"/>
          <w:szCs w:val="28"/>
          <w:lang w:val="ky-KG"/>
        </w:rPr>
        <w:t>Заместитель председателя Нац</w:t>
      </w:r>
      <w:r w:rsidR="00175FD9">
        <w:rPr>
          <w:sz w:val="28"/>
          <w:szCs w:val="28"/>
          <w:lang w:val="ky-KG"/>
        </w:rPr>
        <w:t xml:space="preserve">ионального </w:t>
      </w:r>
      <w:r w:rsidR="003C4897">
        <w:rPr>
          <w:sz w:val="28"/>
          <w:szCs w:val="28"/>
          <w:lang w:val="ky-KG"/>
        </w:rPr>
        <w:t>стат</w:t>
      </w:r>
      <w:r w:rsidR="00175FD9">
        <w:rPr>
          <w:sz w:val="28"/>
          <w:szCs w:val="28"/>
          <w:lang w:val="ky-KG"/>
        </w:rPr>
        <w:t xml:space="preserve">истического </w:t>
      </w:r>
      <w:r w:rsidR="003C4897">
        <w:rPr>
          <w:sz w:val="28"/>
          <w:szCs w:val="28"/>
          <w:lang w:val="ky-KG"/>
        </w:rPr>
        <w:t>ком</w:t>
      </w:r>
      <w:r w:rsidR="00175FD9">
        <w:rPr>
          <w:sz w:val="28"/>
          <w:szCs w:val="28"/>
          <w:lang w:val="ky-KG"/>
        </w:rPr>
        <w:t xml:space="preserve">итета </w:t>
      </w:r>
      <w:r w:rsidR="003C4897">
        <w:rPr>
          <w:sz w:val="28"/>
          <w:szCs w:val="28"/>
          <w:lang w:val="ky-KG"/>
        </w:rPr>
        <w:t>К</w:t>
      </w:r>
      <w:r w:rsidR="00175FD9">
        <w:rPr>
          <w:sz w:val="28"/>
          <w:szCs w:val="28"/>
          <w:lang w:val="ky-KG"/>
        </w:rPr>
        <w:t xml:space="preserve">ыргызской </w:t>
      </w:r>
      <w:r w:rsidR="003C4897">
        <w:rPr>
          <w:sz w:val="28"/>
          <w:szCs w:val="28"/>
          <w:lang w:val="ky-KG"/>
        </w:rPr>
        <w:t>Р</w:t>
      </w:r>
      <w:r w:rsidR="00175FD9">
        <w:rPr>
          <w:sz w:val="28"/>
          <w:szCs w:val="28"/>
          <w:lang w:val="ky-KG"/>
        </w:rPr>
        <w:t>еспублики</w:t>
      </w:r>
      <w:r w:rsidRPr="00784ACD">
        <w:rPr>
          <w:sz w:val="28"/>
          <w:szCs w:val="28"/>
        </w:rPr>
        <w:t>;</w:t>
      </w:r>
    </w:p>
    <w:p w:rsidR="00174623" w:rsidRPr="00784ACD" w:rsidRDefault="003458D4" w:rsidP="00174623">
      <w:pPr>
        <w:numPr>
          <w:ilvl w:val="0"/>
          <w:numId w:val="1"/>
        </w:numPr>
        <w:ind w:right="141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 xml:space="preserve">Нурбаева </w:t>
      </w:r>
      <w:proofErr w:type="spellStart"/>
      <w:r>
        <w:rPr>
          <w:sz w:val="28"/>
          <w:szCs w:val="28"/>
        </w:rPr>
        <w:t>Айнура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Табылгановна</w:t>
      </w:r>
      <w:proofErr w:type="spellEnd"/>
      <w:r w:rsidR="00174623" w:rsidRPr="00784ACD">
        <w:rPr>
          <w:sz w:val="28"/>
          <w:szCs w:val="28"/>
        </w:rPr>
        <w:t xml:space="preserve"> – </w:t>
      </w:r>
      <w:r>
        <w:rPr>
          <w:sz w:val="28"/>
          <w:szCs w:val="28"/>
        </w:rPr>
        <w:t>Завотделом статистики промышленности</w:t>
      </w:r>
      <w:r w:rsidR="00174623" w:rsidRPr="00784ACD">
        <w:rPr>
          <w:sz w:val="28"/>
          <w:szCs w:val="28"/>
          <w:lang w:val="ky-KG"/>
        </w:rPr>
        <w:t>;</w:t>
      </w:r>
    </w:p>
    <w:p w:rsidR="00174623" w:rsidRDefault="003458D4" w:rsidP="00174623">
      <w:pPr>
        <w:numPr>
          <w:ilvl w:val="0"/>
          <w:numId w:val="1"/>
        </w:numPr>
        <w:ind w:right="141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Абдукадирова Малика Азимовна</w:t>
      </w:r>
      <w:r w:rsidR="00EA0BCA">
        <w:rPr>
          <w:sz w:val="28"/>
          <w:szCs w:val="28"/>
          <w:lang w:val="ky-KG"/>
        </w:rPr>
        <w:t xml:space="preserve"> – </w:t>
      </w:r>
      <w:r>
        <w:rPr>
          <w:sz w:val="28"/>
          <w:szCs w:val="28"/>
          <w:lang w:val="ky-KG"/>
        </w:rPr>
        <w:t>Завотделом статистики цен;</w:t>
      </w:r>
    </w:p>
    <w:p w:rsidR="003458D4" w:rsidRPr="003458D4" w:rsidRDefault="003458D4" w:rsidP="00174623">
      <w:pPr>
        <w:numPr>
          <w:ilvl w:val="0"/>
          <w:numId w:val="1"/>
        </w:numPr>
        <w:shd w:val="clear" w:color="auto" w:fill="FFFFFF"/>
        <w:spacing w:line="243" w:lineRule="atLeast"/>
        <w:ind w:right="141"/>
        <w:jc w:val="both"/>
        <w:rPr>
          <w:color w:val="000000"/>
        </w:rPr>
      </w:pPr>
      <w:r w:rsidRPr="003458D4">
        <w:rPr>
          <w:sz w:val="28"/>
          <w:szCs w:val="28"/>
          <w:lang w:val="ky-KG"/>
        </w:rPr>
        <w:t>Рахманова Жылдыз Жалиловна</w:t>
      </w:r>
      <w:r w:rsidR="00EA0BCA" w:rsidRPr="003458D4">
        <w:rPr>
          <w:sz w:val="28"/>
          <w:szCs w:val="28"/>
          <w:lang w:val="ky-KG"/>
        </w:rPr>
        <w:t xml:space="preserve"> – </w:t>
      </w:r>
      <w:r w:rsidRPr="003458D4">
        <w:rPr>
          <w:sz w:val="28"/>
          <w:szCs w:val="28"/>
          <w:lang w:val="ky-KG"/>
        </w:rPr>
        <w:t>Завотделом социальной статистики</w:t>
      </w:r>
      <w:r w:rsidR="005D12B1">
        <w:rPr>
          <w:sz w:val="28"/>
          <w:szCs w:val="28"/>
          <w:lang w:val="ky-KG"/>
        </w:rPr>
        <w:t>.</w:t>
      </w:r>
    </w:p>
    <w:p w:rsidR="003458D4" w:rsidRPr="003458D4" w:rsidRDefault="003458D4" w:rsidP="003458D4">
      <w:pPr>
        <w:shd w:val="clear" w:color="auto" w:fill="FFFFFF"/>
        <w:spacing w:line="243" w:lineRule="atLeast"/>
        <w:ind w:left="360" w:right="141"/>
        <w:jc w:val="both"/>
        <w:rPr>
          <w:color w:val="000000"/>
        </w:rPr>
      </w:pPr>
    </w:p>
    <w:p w:rsidR="003458D4" w:rsidRPr="003458D4" w:rsidRDefault="003458D4" w:rsidP="00FC4CB8">
      <w:pPr>
        <w:shd w:val="clear" w:color="auto" w:fill="FFFFFF"/>
        <w:spacing w:line="243" w:lineRule="atLeast"/>
        <w:ind w:right="141"/>
        <w:jc w:val="both"/>
        <w:rPr>
          <w:color w:val="000000"/>
        </w:rPr>
      </w:pPr>
    </w:p>
    <w:p w:rsidR="00174623" w:rsidRPr="003458D4" w:rsidRDefault="00FC4CB8" w:rsidP="00FC4CB8">
      <w:pPr>
        <w:shd w:val="clear" w:color="auto" w:fill="FFFFFF"/>
        <w:spacing w:line="243" w:lineRule="atLeast"/>
        <w:ind w:right="141"/>
        <w:jc w:val="both"/>
        <w:rPr>
          <w:color w:val="000000"/>
        </w:rPr>
      </w:pPr>
      <w:r>
        <w:rPr>
          <w:color w:val="000000"/>
        </w:rPr>
        <w:t xml:space="preserve">Пресс-служба </w:t>
      </w:r>
      <w:proofErr w:type="spellStart"/>
      <w:r>
        <w:rPr>
          <w:color w:val="000000"/>
        </w:rPr>
        <w:t>Нацстаткома</w:t>
      </w:r>
      <w:proofErr w:type="spellEnd"/>
      <w:r>
        <w:rPr>
          <w:color w:val="000000"/>
        </w:rPr>
        <w:t xml:space="preserve"> Кыргызской Республики,</w:t>
      </w:r>
    </w:p>
    <w:p w:rsidR="00174623" w:rsidRPr="00DA5464" w:rsidRDefault="00174623" w:rsidP="00174623">
      <w:pPr>
        <w:ind w:right="141"/>
        <w:jc w:val="both"/>
        <w:rPr>
          <w:lang w:val="en-US"/>
        </w:rPr>
      </w:pPr>
      <w:r w:rsidRPr="00DA5464">
        <w:t>т</w:t>
      </w:r>
      <w:r w:rsidRPr="00DA5464">
        <w:rPr>
          <w:lang w:val="en-US"/>
        </w:rPr>
        <w:t xml:space="preserve">.: + 996 (312) 625 </w:t>
      </w:r>
      <w:r w:rsidRPr="00884F60">
        <w:rPr>
          <w:lang w:val="en-US"/>
        </w:rPr>
        <w:t>662</w:t>
      </w:r>
      <w:r w:rsidRPr="00DA5464">
        <w:rPr>
          <w:lang w:val="en-US"/>
        </w:rPr>
        <w:t>, 625 747</w:t>
      </w:r>
    </w:p>
    <w:p w:rsidR="00174623" w:rsidRPr="00DA5464" w:rsidRDefault="00174623" w:rsidP="00174623">
      <w:pPr>
        <w:ind w:right="141"/>
        <w:jc w:val="both"/>
        <w:rPr>
          <w:lang w:val="en-US"/>
        </w:rPr>
      </w:pPr>
      <w:r w:rsidRPr="00DA5464">
        <w:t>ф</w:t>
      </w:r>
      <w:r w:rsidRPr="00DA5464">
        <w:rPr>
          <w:lang w:val="en-US"/>
        </w:rPr>
        <w:t>: + 996 (312) 660 138</w:t>
      </w:r>
    </w:p>
    <w:p w:rsidR="00174623" w:rsidRPr="00DA5464" w:rsidRDefault="00174623" w:rsidP="00174623">
      <w:pPr>
        <w:ind w:right="141"/>
        <w:jc w:val="both"/>
        <w:rPr>
          <w:lang w:val="en-US"/>
        </w:rPr>
      </w:pPr>
      <w:r w:rsidRPr="00DA5464">
        <w:t>моб</w:t>
      </w:r>
      <w:r w:rsidRPr="00DA5464">
        <w:rPr>
          <w:lang w:val="en-US"/>
        </w:rPr>
        <w:t>.: + 996 (555) 218 717, + 996 (557) 128 128</w:t>
      </w:r>
    </w:p>
    <w:p w:rsidR="00174623" w:rsidRPr="00DA5464" w:rsidRDefault="00174623" w:rsidP="00174623">
      <w:pPr>
        <w:ind w:right="141"/>
        <w:jc w:val="both"/>
        <w:rPr>
          <w:lang w:val="en-US"/>
        </w:rPr>
      </w:pPr>
      <w:proofErr w:type="gramStart"/>
      <w:r w:rsidRPr="00DA5464">
        <w:rPr>
          <w:lang w:val="en-US"/>
        </w:rPr>
        <w:t>e-mail</w:t>
      </w:r>
      <w:proofErr w:type="gramEnd"/>
      <w:r w:rsidRPr="00DA5464">
        <w:rPr>
          <w:lang w:val="en-US"/>
        </w:rPr>
        <w:t xml:space="preserve">: </w:t>
      </w:r>
      <w:hyperlink r:id="rId7" w:history="1">
        <w:r w:rsidRPr="00DA5464">
          <w:rPr>
            <w:color w:val="0000FF"/>
            <w:u w:val="single"/>
            <w:lang w:val="en-US"/>
          </w:rPr>
          <w:t>smi_nsc@stat.kg</w:t>
        </w:r>
      </w:hyperlink>
      <w:r w:rsidRPr="00DA5464">
        <w:rPr>
          <w:color w:val="0000FF"/>
          <w:u w:val="single"/>
          <w:lang w:val="en-US"/>
        </w:rPr>
        <w:t>,</w:t>
      </w:r>
    </w:p>
    <w:p w:rsidR="00174623" w:rsidRPr="00DA5464" w:rsidRDefault="00174623" w:rsidP="00174623">
      <w:pPr>
        <w:ind w:right="141"/>
        <w:jc w:val="both"/>
      </w:pPr>
      <w:r w:rsidRPr="00DA5464">
        <w:t xml:space="preserve">Официальный сайт: </w:t>
      </w:r>
      <w:hyperlink r:id="rId8" w:history="1">
        <w:r w:rsidRPr="00DA5464">
          <w:rPr>
            <w:color w:val="0000FF"/>
            <w:u w:val="single"/>
            <w:lang w:val="en-US"/>
          </w:rPr>
          <w:t>www</w:t>
        </w:r>
        <w:r w:rsidRPr="00DA5464">
          <w:rPr>
            <w:color w:val="0000FF"/>
            <w:u w:val="single"/>
          </w:rPr>
          <w:t>.</w:t>
        </w:r>
        <w:r w:rsidRPr="00DA5464">
          <w:rPr>
            <w:color w:val="0000FF"/>
            <w:u w:val="single"/>
            <w:lang w:val="en-US"/>
          </w:rPr>
          <w:t>stat</w:t>
        </w:r>
        <w:r w:rsidRPr="00DA5464">
          <w:rPr>
            <w:color w:val="0000FF"/>
            <w:u w:val="single"/>
          </w:rPr>
          <w:t>.</w:t>
        </w:r>
        <w:r w:rsidRPr="00DA5464">
          <w:rPr>
            <w:color w:val="0000FF"/>
            <w:u w:val="single"/>
            <w:lang w:val="en-US"/>
          </w:rPr>
          <w:t>kg</w:t>
        </w:r>
      </w:hyperlink>
      <w:r w:rsidRPr="00DA5464">
        <w:t>;</w:t>
      </w:r>
    </w:p>
    <w:p w:rsidR="00174623" w:rsidRDefault="00174623" w:rsidP="00174623">
      <w:pPr>
        <w:ind w:right="141"/>
        <w:jc w:val="both"/>
      </w:pPr>
      <w:r w:rsidRPr="00DA5464">
        <w:rPr>
          <w:color w:val="000000"/>
        </w:rPr>
        <w:t xml:space="preserve">Адрес: ул. Фрунзе 374 (пересекает ул. Т. </w:t>
      </w:r>
      <w:proofErr w:type="spellStart"/>
      <w:r w:rsidRPr="00DA5464">
        <w:rPr>
          <w:color w:val="000000"/>
        </w:rPr>
        <w:t>Молдо</w:t>
      </w:r>
      <w:proofErr w:type="spellEnd"/>
      <w:r w:rsidRPr="00DA5464">
        <w:rPr>
          <w:color w:val="000000"/>
        </w:rPr>
        <w:t>).</w:t>
      </w:r>
    </w:p>
    <w:p w:rsidR="00174623" w:rsidRDefault="00174623" w:rsidP="00174623">
      <w:pPr>
        <w:rPr>
          <w:lang w:val="ky-KG"/>
        </w:rPr>
      </w:pPr>
    </w:p>
    <w:p w:rsidR="00174623" w:rsidRDefault="00174623" w:rsidP="00174623">
      <w:pPr>
        <w:rPr>
          <w:lang w:val="ky-KG"/>
        </w:rPr>
      </w:pPr>
    </w:p>
    <w:p w:rsidR="00174623" w:rsidRDefault="00174623" w:rsidP="00174623">
      <w:pPr>
        <w:rPr>
          <w:lang w:val="ky-KG"/>
        </w:rPr>
      </w:pPr>
    </w:p>
    <w:p w:rsidR="00174623" w:rsidRDefault="00174623" w:rsidP="00174623">
      <w:pPr>
        <w:rPr>
          <w:lang w:val="ky-KG"/>
        </w:rPr>
      </w:pPr>
    </w:p>
    <w:p w:rsidR="00174623" w:rsidRDefault="00174623" w:rsidP="00174623">
      <w:pPr>
        <w:rPr>
          <w:lang w:val="ky-KG"/>
        </w:rPr>
      </w:pPr>
    </w:p>
    <w:p w:rsidR="00174623" w:rsidRDefault="00174623" w:rsidP="00174623">
      <w:pPr>
        <w:rPr>
          <w:lang w:val="ky-KG"/>
        </w:rPr>
      </w:pPr>
    </w:p>
    <w:p w:rsidR="00175FD9" w:rsidRDefault="00175FD9" w:rsidP="00174623">
      <w:pPr>
        <w:rPr>
          <w:lang w:val="ky-KG"/>
        </w:rPr>
      </w:pPr>
    </w:p>
    <w:p w:rsidR="00174623" w:rsidRDefault="00174623" w:rsidP="00174623">
      <w:pPr>
        <w:rPr>
          <w:lang w:val="ky-KG"/>
        </w:rPr>
      </w:pPr>
    </w:p>
    <w:p w:rsidR="00174623" w:rsidRDefault="00174623" w:rsidP="00174623">
      <w:pPr>
        <w:rPr>
          <w:lang w:val="ky-KG"/>
        </w:rPr>
      </w:pPr>
    </w:p>
    <w:tbl>
      <w:tblPr>
        <w:tblW w:w="5000" w:type="pct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5"/>
        <w:gridCol w:w="7680"/>
      </w:tblGrid>
      <w:tr w:rsidR="00174623" w:rsidRPr="0019601A" w:rsidTr="00A00328">
        <w:tc>
          <w:tcPr>
            <w:tcW w:w="956" w:type="pct"/>
            <w:vAlign w:val="center"/>
          </w:tcPr>
          <w:p w:rsidR="00174623" w:rsidRPr="0019601A" w:rsidRDefault="00174623" w:rsidP="00A00328">
            <w:pPr>
              <w:ind w:right="141"/>
              <w:jc w:val="both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289A74B" wp14:editId="25E3D438">
                  <wp:extent cx="848360" cy="802640"/>
                  <wp:effectExtent l="0" t="0" r="8890" b="0"/>
                  <wp:docPr id="2" name="Рисунок 2" descr="logo N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 N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360" cy="80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4623" w:rsidRPr="0019601A" w:rsidRDefault="00174623" w:rsidP="00A00328">
            <w:pPr>
              <w:ind w:right="141"/>
              <w:jc w:val="both"/>
              <w:rPr>
                <w:noProof/>
              </w:rPr>
            </w:pPr>
          </w:p>
          <w:p w:rsidR="00174623" w:rsidRPr="0019601A" w:rsidRDefault="00174623" w:rsidP="00A00328">
            <w:pPr>
              <w:ind w:right="141"/>
              <w:jc w:val="both"/>
            </w:pPr>
          </w:p>
        </w:tc>
        <w:tc>
          <w:tcPr>
            <w:tcW w:w="4044" w:type="pct"/>
          </w:tcPr>
          <w:p w:rsidR="00174623" w:rsidRDefault="00174623" w:rsidP="00A00328">
            <w:pPr>
              <w:ind w:right="141"/>
              <w:jc w:val="center"/>
            </w:pPr>
          </w:p>
          <w:p w:rsidR="00174623" w:rsidRPr="00DA7387" w:rsidRDefault="00174623" w:rsidP="00A00328">
            <w:pPr>
              <w:ind w:right="141"/>
              <w:jc w:val="center"/>
              <w:rPr>
                <w:b/>
                <w:bCs/>
                <w:color w:val="000000"/>
                <w:sz w:val="28"/>
                <w:szCs w:val="28"/>
                <w:lang w:val="ky-KG"/>
              </w:rPr>
            </w:pPr>
            <w:r w:rsidRPr="00DA7387">
              <w:rPr>
                <w:b/>
                <w:bCs/>
                <w:color w:val="000000"/>
                <w:sz w:val="28"/>
                <w:szCs w:val="28"/>
                <w:lang w:val="ky-KG"/>
              </w:rPr>
              <w:t>КЫРГЫЗ РЕСПУБЛИКАСЫНЫН</w:t>
            </w:r>
            <w:r w:rsidRPr="00DA7387">
              <w:rPr>
                <w:b/>
                <w:bCs/>
                <w:color w:val="000000"/>
                <w:sz w:val="28"/>
                <w:szCs w:val="28"/>
              </w:rPr>
              <w:br/>
            </w:r>
            <w:r w:rsidRPr="00DA7387">
              <w:rPr>
                <w:b/>
                <w:bCs/>
                <w:color w:val="000000"/>
                <w:sz w:val="28"/>
                <w:szCs w:val="28"/>
                <w:lang w:val="ky-KG"/>
              </w:rPr>
              <w:t>УЛУТТУК СТАТИСТИКАЛЫК КОМИТЕТИ</w:t>
            </w:r>
          </w:p>
          <w:p w:rsidR="00174623" w:rsidRDefault="00174623" w:rsidP="00A00328">
            <w:pPr>
              <w:ind w:right="141"/>
            </w:pPr>
            <w:r w:rsidRPr="0019601A">
              <w:tab/>
            </w:r>
          </w:p>
          <w:p w:rsidR="00175FD9" w:rsidRDefault="00174623" w:rsidP="003C4897">
            <w:pPr>
              <w:tabs>
                <w:tab w:val="left" w:pos="6278"/>
              </w:tabs>
              <w:ind w:left="5664"/>
              <w:jc w:val="right"/>
              <w:rPr>
                <w:lang w:val="ky-KG"/>
              </w:rPr>
            </w:pPr>
            <w:r>
              <w:t>1</w:t>
            </w:r>
            <w:r w:rsidR="003C4897">
              <w:t>1</w:t>
            </w:r>
            <w:r w:rsidRPr="007A4814">
              <w:t>.</w:t>
            </w:r>
            <w:r>
              <w:t>0</w:t>
            </w:r>
            <w:r w:rsidR="003C4897">
              <w:t>4</w:t>
            </w:r>
            <w:r w:rsidRPr="007A4814">
              <w:t>.201</w:t>
            </w:r>
            <w:r>
              <w:t>7</w:t>
            </w:r>
            <w:r>
              <w:rPr>
                <w:lang w:val="ky-KG"/>
              </w:rPr>
              <w:t>-ж</w:t>
            </w:r>
          </w:p>
          <w:p w:rsidR="00174623" w:rsidRPr="00F86833" w:rsidRDefault="00175FD9" w:rsidP="003C4897">
            <w:pPr>
              <w:tabs>
                <w:tab w:val="left" w:pos="6278"/>
              </w:tabs>
              <w:ind w:left="5664"/>
              <w:jc w:val="right"/>
              <w:rPr>
                <w:sz w:val="20"/>
                <w:szCs w:val="20"/>
              </w:rPr>
            </w:pPr>
            <w:r>
              <w:rPr>
                <w:lang w:val="ky-KG"/>
              </w:rPr>
              <w:t>Саат 10:00</w:t>
            </w:r>
            <w:r w:rsidR="00174623">
              <w:rPr>
                <w:sz w:val="20"/>
                <w:szCs w:val="20"/>
              </w:rPr>
              <w:t>.</w:t>
            </w:r>
          </w:p>
        </w:tc>
      </w:tr>
    </w:tbl>
    <w:p w:rsidR="00174623" w:rsidRDefault="00174623" w:rsidP="00174623">
      <w:pPr>
        <w:ind w:right="141"/>
        <w:rPr>
          <w:b/>
          <w:bCs/>
          <w:sz w:val="32"/>
          <w:szCs w:val="32"/>
          <w:lang w:val="ky-KG"/>
        </w:rPr>
      </w:pPr>
    </w:p>
    <w:p w:rsidR="00174623" w:rsidRPr="00806478" w:rsidRDefault="00174623" w:rsidP="00174623">
      <w:pPr>
        <w:ind w:right="141"/>
        <w:rPr>
          <w:b/>
          <w:bCs/>
          <w:sz w:val="32"/>
          <w:szCs w:val="32"/>
        </w:rPr>
      </w:pPr>
      <w:r w:rsidRPr="00806478">
        <w:rPr>
          <w:b/>
          <w:bCs/>
          <w:sz w:val="32"/>
          <w:szCs w:val="32"/>
        </w:rPr>
        <w:t xml:space="preserve">Пресс-конференция </w:t>
      </w:r>
    </w:p>
    <w:p w:rsidR="00174623" w:rsidRDefault="00174623" w:rsidP="00174623">
      <w:pPr>
        <w:ind w:right="141"/>
        <w:jc w:val="center"/>
        <w:rPr>
          <w:b/>
          <w:bCs/>
          <w:sz w:val="32"/>
          <w:szCs w:val="32"/>
        </w:rPr>
      </w:pPr>
    </w:p>
    <w:p w:rsidR="00174623" w:rsidRDefault="00174623" w:rsidP="00174623">
      <w:pPr>
        <w:ind w:right="141"/>
        <w:jc w:val="center"/>
        <w:rPr>
          <w:b/>
          <w:bCs/>
          <w:sz w:val="32"/>
          <w:szCs w:val="32"/>
          <w:lang w:val="ky-KG"/>
        </w:rPr>
      </w:pPr>
    </w:p>
    <w:p w:rsidR="00174623" w:rsidRPr="002D323E" w:rsidRDefault="00174623" w:rsidP="00174623">
      <w:pPr>
        <w:ind w:right="141"/>
        <w:jc w:val="center"/>
        <w:rPr>
          <w:b/>
          <w:bCs/>
          <w:sz w:val="32"/>
          <w:szCs w:val="32"/>
          <w:lang w:val="ky-KG"/>
        </w:rPr>
      </w:pPr>
      <w:r>
        <w:rPr>
          <w:b/>
          <w:bCs/>
          <w:sz w:val="32"/>
          <w:szCs w:val="32"/>
          <w:lang w:val="ky-KG"/>
        </w:rPr>
        <w:t>Күн тартиби</w:t>
      </w:r>
      <w:bookmarkStart w:id="0" w:name="_GoBack"/>
      <w:bookmarkEnd w:id="0"/>
    </w:p>
    <w:p w:rsidR="00174623" w:rsidRDefault="00174623" w:rsidP="00174623">
      <w:pPr>
        <w:rPr>
          <w:lang w:val="ky-KG"/>
        </w:rPr>
      </w:pPr>
    </w:p>
    <w:p w:rsidR="00174623" w:rsidRDefault="00174623" w:rsidP="00174623">
      <w:pPr>
        <w:rPr>
          <w:lang w:val="ky-KG"/>
        </w:rPr>
      </w:pPr>
    </w:p>
    <w:p w:rsidR="00174623" w:rsidRPr="007B7C4E" w:rsidRDefault="00174623" w:rsidP="00174623">
      <w:pPr>
        <w:rPr>
          <w:sz w:val="28"/>
          <w:szCs w:val="28"/>
          <w:lang w:val="ky-KG"/>
        </w:rPr>
      </w:pPr>
    </w:p>
    <w:p w:rsidR="00174623" w:rsidRDefault="00174623" w:rsidP="00174623">
      <w:pPr>
        <w:numPr>
          <w:ilvl w:val="0"/>
          <w:numId w:val="2"/>
        </w:numPr>
        <w:ind w:left="0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2017-жылдын январ</w:t>
      </w:r>
      <w:r w:rsidR="00CD5773">
        <w:rPr>
          <w:sz w:val="28"/>
          <w:szCs w:val="28"/>
          <w:lang w:val="ky-KG"/>
        </w:rPr>
        <w:t>-</w:t>
      </w:r>
      <w:r w:rsidR="00FC4CB8">
        <w:rPr>
          <w:sz w:val="28"/>
          <w:szCs w:val="28"/>
          <w:lang w:val="ky-KG"/>
        </w:rPr>
        <w:t>марты</w:t>
      </w:r>
      <w:r w:rsidRPr="007B7C4E">
        <w:rPr>
          <w:sz w:val="28"/>
          <w:szCs w:val="28"/>
          <w:lang w:val="ky-KG"/>
        </w:rPr>
        <w:t>нда Кыргыз Республикасынын социалдык-экономикалык абалынын жыйынтыктары жөнүндө;</w:t>
      </w:r>
    </w:p>
    <w:p w:rsidR="00174623" w:rsidRPr="00784ACD" w:rsidRDefault="00EA0BCA" w:rsidP="00174623">
      <w:pPr>
        <w:numPr>
          <w:ilvl w:val="0"/>
          <w:numId w:val="2"/>
        </w:numPr>
        <w:ind w:left="0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201</w:t>
      </w:r>
      <w:r w:rsidR="00FC4CB8">
        <w:rPr>
          <w:sz w:val="28"/>
          <w:szCs w:val="28"/>
          <w:lang w:val="ky-KG"/>
        </w:rPr>
        <w:t>7</w:t>
      </w:r>
      <w:r>
        <w:rPr>
          <w:sz w:val="28"/>
          <w:szCs w:val="28"/>
          <w:lang w:val="ky-KG"/>
        </w:rPr>
        <w:t>-жылды</w:t>
      </w:r>
      <w:r w:rsidR="00FC4CB8">
        <w:rPr>
          <w:sz w:val="28"/>
          <w:szCs w:val="28"/>
          <w:lang w:val="ky-KG"/>
        </w:rPr>
        <w:t xml:space="preserve">н </w:t>
      </w:r>
      <w:r w:rsidR="00FC4CB8" w:rsidRPr="00FC4CB8">
        <w:rPr>
          <w:sz w:val="28"/>
          <w:szCs w:val="28"/>
          <w:lang w:val="ky-KG"/>
        </w:rPr>
        <w:t>I квартал</w:t>
      </w:r>
      <w:r w:rsidR="00FC4CB8">
        <w:rPr>
          <w:sz w:val="28"/>
          <w:szCs w:val="28"/>
          <w:lang w:val="ky-KG"/>
        </w:rPr>
        <w:t>ынын жыйынтыктары бою</w:t>
      </w:r>
      <w:r w:rsidR="00CA1E01">
        <w:rPr>
          <w:sz w:val="28"/>
          <w:szCs w:val="28"/>
          <w:lang w:val="ky-KG"/>
        </w:rPr>
        <w:t>нча өнөр-жайдын көрсөткүчтөрү жө</w:t>
      </w:r>
      <w:r w:rsidR="00FC4CB8">
        <w:rPr>
          <w:sz w:val="28"/>
          <w:szCs w:val="28"/>
          <w:lang w:val="ky-KG"/>
        </w:rPr>
        <w:t>нүндө</w:t>
      </w:r>
      <w:r w:rsidR="00174623">
        <w:rPr>
          <w:sz w:val="28"/>
          <w:szCs w:val="28"/>
          <w:lang w:val="ky-KG"/>
        </w:rPr>
        <w:t>;</w:t>
      </w:r>
    </w:p>
    <w:p w:rsidR="00174623" w:rsidRPr="00784ACD" w:rsidRDefault="00FC4CB8" w:rsidP="00174623">
      <w:pPr>
        <w:numPr>
          <w:ilvl w:val="0"/>
          <w:numId w:val="2"/>
        </w:numPr>
        <w:ind w:left="0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2017-жылдын </w:t>
      </w:r>
      <w:r w:rsidRPr="00FC4CB8">
        <w:rPr>
          <w:sz w:val="28"/>
          <w:szCs w:val="28"/>
          <w:lang w:val="ky-KG"/>
        </w:rPr>
        <w:t>I квартал</w:t>
      </w:r>
      <w:r>
        <w:rPr>
          <w:sz w:val="28"/>
          <w:szCs w:val="28"/>
          <w:lang w:val="ky-KG"/>
        </w:rPr>
        <w:t>ын</w:t>
      </w:r>
      <w:r w:rsidR="00E566FE">
        <w:rPr>
          <w:sz w:val="28"/>
          <w:szCs w:val="28"/>
          <w:lang w:val="ky-KG"/>
        </w:rPr>
        <w:t>да керектөө товарларына жана кызмат көрсөтүүгө баалардын жана тарифтердин өзгөрүүсү жөнүндө</w:t>
      </w:r>
      <w:r w:rsidR="00174623" w:rsidRPr="007B7C4E">
        <w:rPr>
          <w:sz w:val="28"/>
          <w:szCs w:val="28"/>
          <w:lang w:val="ky-KG"/>
        </w:rPr>
        <w:t>;</w:t>
      </w:r>
    </w:p>
    <w:p w:rsidR="00174623" w:rsidRDefault="00EA0BCA" w:rsidP="00174623">
      <w:pPr>
        <w:numPr>
          <w:ilvl w:val="0"/>
          <w:numId w:val="2"/>
        </w:numPr>
        <w:ind w:left="0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201</w:t>
      </w:r>
      <w:r w:rsidR="00E566FE">
        <w:rPr>
          <w:sz w:val="28"/>
          <w:szCs w:val="28"/>
          <w:lang w:val="ky-KG"/>
        </w:rPr>
        <w:t>6</w:t>
      </w:r>
      <w:r>
        <w:rPr>
          <w:sz w:val="28"/>
          <w:szCs w:val="28"/>
          <w:lang w:val="ky-KG"/>
        </w:rPr>
        <w:t>-жылда</w:t>
      </w:r>
      <w:r w:rsidR="00E566FE">
        <w:rPr>
          <w:sz w:val="28"/>
          <w:szCs w:val="28"/>
          <w:lang w:val="ky-KG"/>
        </w:rPr>
        <w:t>гы кылмыштуулуктун абалы жөнүндө</w:t>
      </w:r>
      <w:r w:rsidR="00174623">
        <w:rPr>
          <w:sz w:val="28"/>
          <w:szCs w:val="28"/>
          <w:lang w:val="ky-KG"/>
        </w:rPr>
        <w:t>.</w:t>
      </w:r>
    </w:p>
    <w:p w:rsidR="00174623" w:rsidRPr="007B7C4E" w:rsidRDefault="00174623" w:rsidP="00174623">
      <w:pPr>
        <w:rPr>
          <w:sz w:val="28"/>
          <w:szCs w:val="28"/>
          <w:lang w:val="ky-KG"/>
        </w:rPr>
      </w:pPr>
    </w:p>
    <w:p w:rsidR="00174623" w:rsidRDefault="00174623" w:rsidP="00174623">
      <w:pPr>
        <w:ind w:firstLine="708"/>
        <w:jc w:val="both"/>
        <w:rPr>
          <w:b/>
          <w:bCs/>
          <w:sz w:val="28"/>
          <w:szCs w:val="28"/>
          <w:lang w:val="ky-KG"/>
        </w:rPr>
      </w:pPr>
      <w:r w:rsidRPr="007B7C4E">
        <w:rPr>
          <w:b/>
          <w:bCs/>
          <w:sz w:val="28"/>
          <w:szCs w:val="28"/>
          <w:lang w:val="ky-KG"/>
        </w:rPr>
        <w:t>Чыгып сүйлөөчүлөр:</w:t>
      </w:r>
    </w:p>
    <w:p w:rsidR="00174623" w:rsidRDefault="00174623" w:rsidP="00174623">
      <w:pPr>
        <w:jc w:val="both"/>
        <w:rPr>
          <w:b/>
          <w:bCs/>
          <w:sz w:val="28"/>
          <w:szCs w:val="28"/>
          <w:lang w:val="ky-KG"/>
        </w:rPr>
      </w:pPr>
    </w:p>
    <w:p w:rsidR="00174623" w:rsidRPr="00E2607B" w:rsidRDefault="00E566FE" w:rsidP="00174623">
      <w:pPr>
        <w:numPr>
          <w:ilvl w:val="0"/>
          <w:numId w:val="1"/>
        </w:numPr>
        <w:spacing w:line="276" w:lineRule="auto"/>
        <w:ind w:right="141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Текеева Люксина Айгуфовна </w:t>
      </w:r>
      <w:r w:rsidR="00174623" w:rsidRPr="00E2607B">
        <w:rPr>
          <w:sz w:val="28"/>
          <w:szCs w:val="28"/>
          <w:lang w:val="ky-KG"/>
        </w:rPr>
        <w:t xml:space="preserve">– </w:t>
      </w:r>
      <w:r>
        <w:rPr>
          <w:sz w:val="28"/>
          <w:szCs w:val="28"/>
          <w:lang w:val="ky-KG"/>
        </w:rPr>
        <w:t>КР Улутстаткому</w:t>
      </w:r>
      <w:r w:rsidR="00175FD9">
        <w:rPr>
          <w:sz w:val="28"/>
          <w:szCs w:val="28"/>
          <w:lang w:val="ky-KG"/>
        </w:rPr>
        <w:t>нун</w:t>
      </w:r>
      <w:r>
        <w:rPr>
          <w:sz w:val="28"/>
          <w:szCs w:val="28"/>
          <w:lang w:val="ky-KG"/>
        </w:rPr>
        <w:t xml:space="preserve"> төрагасынын орун басары</w:t>
      </w:r>
      <w:r w:rsidR="00174623" w:rsidRPr="00E2607B">
        <w:rPr>
          <w:sz w:val="28"/>
          <w:szCs w:val="28"/>
          <w:lang w:val="ky-KG"/>
        </w:rPr>
        <w:t>;</w:t>
      </w:r>
    </w:p>
    <w:p w:rsidR="00174623" w:rsidRPr="00784ACD" w:rsidRDefault="005D12B1" w:rsidP="00174623">
      <w:pPr>
        <w:numPr>
          <w:ilvl w:val="0"/>
          <w:numId w:val="1"/>
        </w:numPr>
        <w:ind w:right="141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 xml:space="preserve">Нурбаева </w:t>
      </w:r>
      <w:proofErr w:type="spellStart"/>
      <w:r>
        <w:rPr>
          <w:sz w:val="28"/>
          <w:szCs w:val="28"/>
        </w:rPr>
        <w:t>Айнура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Табылгановна</w:t>
      </w:r>
      <w:proofErr w:type="spellEnd"/>
      <w:r w:rsidRPr="00784ACD">
        <w:rPr>
          <w:sz w:val="28"/>
          <w:szCs w:val="28"/>
        </w:rPr>
        <w:t xml:space="preserve"> </w:t>
      </w:r>
      <w:r w:rsidR="00174623" w:rsidRPr="00784ACD">
        <w:rPr>
          <w:sz w:val="28"/>
          <w:szCs w:val="28"/>
        </w:rPr>
        <w:t xml:space="preserve">– </w:t>
      </w:r>
      <w:r>
        <w:rPr>
          <w:sz w:val="28"/>
          <w:szCs w:val="28"/>
          <w:lang w:val="ky-KG"/>
        </w:rPr>
        <w:t>Өнөр-жай статистикасы бөлүмүнү</w:t>
      </w:r>
      <w:proofErr w:type="gramStart"/>
      <w:r>
        <w:rPr>
          <w:sz w:val="28"/>
          <w:szCs w:val="28"/>
          <w:lang w:val="ky-KG"/>
        </w:rPr>
        <w:t>н</w:t>
      </w:r>
      <w:proofErr w:type="gramEnd"/>
      <w:r>
        <w:rPr>
          <w:sz w:val="28"/>
          <w:szCs w:val="28"/>
          <w:lang w:val="ky-KG"/>
        </w:rPr>
        <w:t xml:space="preserve"> башчысы</w:t>
      </w:r>
      <w:r w:rsidR="00174623" w:rsidRPr="00784ACD">
        <w:rPr>
          <w:sz w:val="28"/>
          <w:szCs w:val="28"/>
          <w:lang w:val="ky-KG"/>
        </w:rPr>
        <w:t>;</w:t>
      </w:r>
    </w:p>
    <w:p w:rsidR="005D12B1" w:rsidRPr="00784ACD" w:rsidRDefault="005D12B1" w:rsidP="005D12B1">
      <w:pPr>
        <w:numPr>
          <w:ilvl w:val="0"/>
          <w:numId w:val="1"/>
        </w:numPr>
        <w:ind w:right="141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Абдукадирова Малика Азимовна</w:t>
      </w:r>
      <w:r w:rsidR="00E2607B">
        <w:rPr>
          <w:sz w:val="28"/>
          <w:szCs w:val="28"/>
          <w:lang w:val="ky-KG"/>
        </w:rPr>
        <w:t xml:space="preserve"> – </w:t>
      </w:r>
      <w:r>
        <w:rPr>
          <w:sz w:val="28"/>
          <w:szCs w:val="28"/>
          <w:lang w:val="ky-KG"/>
        </w:rPr>
        <w:t>Баалар статистикасы бөлүмүнүн башчысы</w:t>
      </w:r>
      <w:r w:rsidRPr="00784ACD">
        <w:rPr>
          <w:sz w:val="28"/>
          <w:szCs w:val="28"/>
          <w:lang w:val="ky-KG"/>
        </w:rPr>
        <w:t>;</w:t>
      </w:r>
    </w:p>
    <w:p w:rsidR="005D12B1" w:rsidRPr="00784ACD" w:rsidRDefault="005D12B1" w:rsidP="005D12B1">
      <w:pPr>
        <w:numPr>
          <w:ilvl w:val="0"/>
          <w:numId w:val="1"/>
        </w:numPr>
        <w:ind w:right="141"/>
        <w:jc w:val="both"/>
        <w:rPr>
          <w:sz w:val="28"/>
          <w:szCs w:val="28"/>
          <w:lang w:val="ky-KG"/>
        </w:rPr>
      </w:pPr>
      <w:r w:rsidRPr="003458D4">
        <w:rPr>
          <w:sz w:val="28"/>
          <w:szCs w:val="28"/>
          <w:lang w:val="ky-KG"/>
        </w:rPr>
        <w:t>Рахманова Жылдыз Жалиловна</w:t>
      </w:r>
      <w:r w:rsidR="005F0B99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–</w:t>
      </w:r>
      <w:r w:rsidR="00E2607B">
        <w:rPr>
          <w:sz w:val="28"/>
          <w:szCs w:val="28"/>
          <w:lang w:val="ky-KG"/>
        </w:rPr>
        <w:t xml:space="preserve"> С</w:t>
      </w:r>
      <w:r>
        <w:rPr>
          <w:sz w:val="28"/>
          <w:szCs w:val="28"/>
          <w:lang w:val="ky-KG"/>
        </w:rPr>
        <w:t>оциалдык статистика бөлүмүнүн башчысы.</w:t>
      </w:r>
    </w:p>
    <w:p w:rsidR="00174623" w:rsidRPr="00784ACD" w:rsidRDefault="00174623" w:rsidP="00174623">
      <w:pPr>
        <w:jc w:val="both"/>
        <w:rPr>
          <w:b/>
          <w:bCs/>
          <w:sz w:val="28"/>
          <w:szCs w:val="28"/>
          <w:lang w:val="ky-KG"/>
        </w:rPr>
      </w:pPr>
    </w:p>
    <w:p w:rsidR="00174623" w:rsidRPr="007B7C4E" w:rsidRDefault="00174623" w:rsidP="00174623">
      <w:pPr>
        <w:jc w:val="both"/>
        <w:rPr>
          <w:b/>
          <w:bCs/>
          <w:sz w:val="28"/>
          <w:szCs w:val="28"/>
        </w:rPr>
      </w:pPr>
    </w:p>
    <w:p w:rsidR="00174623" w:rsidRPr="007B7C4E" w:rsidRDefault="00174623" w:rsidP="00174623">
      <w:pPr>
        <w:shd w:val="clear" w:color="auto" w:fill="FFFFFF"/>
        <w:jc w:val="both"/>
        <w:rPr>
          <w:color w:val="000000"/>
        </w:rPr>
      </w:pPr>
      <w:proofErr w:type="spellStart"/>
      <w:r w:rsidRPr="007B7C4E">
        <w:rPr>
          <w:color w:val="000000"/>
        </w:rPr>
        <w:t>Кыргыз</w:t>
      </w:r>
      <w:proofErr w:type="spellEnd"/>
      <w:r w:rsidRPr="007B7C4E">
        <w:rPr>
          <w:color w:val="000000"/>
          <w:lang w:val="ky-KG"/>
        </w:rPr>
        <w:t xml:space="preserve"> </w:t>
      </w:r>
      <w:r w:rsidRPr="007B7C4E">
        <w:rPr>
          <w:color w:val="000000"/>
        </w:rPr>
        <w:t>Республик</w:t>
      </w:r>
      <w:r w:rsidRPr="007B7C4E">
        <w:rPr>
          <w:color w:val="000000"/>
          <w:lang w:val="ky-KG"/>
        </w:rPr>
        <w:t>асынын Улутс</w:t>
      </w:r>
      <w:proofErr w:type="spellStart"/>
      <w:r w:rsidRPr="007B7C4E">
        <w:rPr>
          <w:color w:val="000000"/>
        </w:rPr>
        <w:t>татком</w:t>
      </w:r>
      <w:proofErr w:type="spellEnd"/>
      <w:r w:rsidRPr="007B7C4E">
        <w:rPr>
          <w:color w:val="000000"/>
          <w:lang w:val="ky-KG"/>
        </w:rPr>
        <w:t>унун басма сөз кызматы</w:t>
      </w:r>
    </w:p>
    <w:p w:rsidR="00174623" w:rsidRPr="007B7C4E" w:rsidRDefault="00174623" w:rsidP="00174623">
      <w:pPr>
        <w:jc w:val="both"/>
        <w:rPr>
          <w:lang w:val="en-US"/>
        </w:rPr>
      </w:pPr>
      <w:r w:rsidRPr="007B7C4E">
        <w:t>т</w:t>
      </w:r>
      <w:r w:rsidRPr="007B7C4E">
        <w:rPr>
          <w:lang w:val="en-US"/>
        </w:rPr>
        <w:t>.: + 996 (312) 625 559, 625 747</w:t>
      </w:r>
    </w:p>
    <w:p w:rsidR="00174623" w:rsidRPr="007B7C4E" w:rsidRDefault="00174623" w:rsidP="00174623">
      <w:pPr>
        <w:jc w:val="both"/>
        <w:rPr>
          <w:lang w:val="en-US"/>
        </w:rPr>
      </w:pPr>
      <w:r w:rsidRPr="007B7C4E">
        <w:t>ф</w:t>
      </w:r>
      <w:r w:rsidRPr="007B7C4E">
        <w:rPr>
          <w:lang w:val="en-US"/>
        </w:rPr>
        <w:t>: + 996 (312) 660 138</w:t>
      </w:r>
    </w:p>
    <w:p w:rsidR="00174623" w:rsidRPr="007B7C4E" w:rsidRDefault="00174623" w:rsidP="00174623">
      <w:pPr>
        <w:jc w:val="both"/>
        <w:rPr>
          <w:lang w:val="en-US"/>
        </w:rPr>
      </w:pPr>
      <w:proofErr w:type="gramStart"/>
      <w:r w:rsidRPr="007B7C4E">
        <w:rPr>
          <w:lang w:val="en-US"/>
        </w:rPr>
        <w:t>e-mail</w:t>
      </w:r>
      <w:proofErr w:type="gramEnd"/>
      <w:r w:rsidRPr="007B7C4E">
        <w:rPr>
          <w:lang w:val="en-US"/>
        </w:rPr>
        <w:t xml:space="preserve">: </w:t>
      </w:r>
      <w:hyperlink r:id="rId9" w:history="1">
        <w:r w:rsidRPr="007B7C4E">
          <w:rPr>
            <w:rStyle w:val="a3"/>
            <w:color w:val="0000FF"/>
            <w:lang w:val="en-US"/>
          </w:rPr>
          <w:t>smi_nsc@stat.kg</w:t>
        </w:r>
      </w:hyperlink>
      <w:r w:rsidRPr="007B7C4E">
        <w:rPr>
          <w:color w:val="0000FF"/>
          <w:u w:val="single"/>
          <w:lang w:val="en-US"/>
        </w:rPr>
        <w:t>,</w:t>
      </w:r>
    </w:p>
    <w:p w:rsidR="00174623" w:rsidRPr="007B7C4E" w:rsidRDefault="00174623" w:rsidP="00174623">
      <w:pPr>
        <w:jc w:val="both"/>
        <w:rPr>
          <w:lang w:val="en-US"/>
        </w:rPr>
      </w:pPr>
      <w:r w:rsidRPr="007B7C4E">
        <w:rPr>
          <w:color w:val="000000"/>
          <w:lang w:val="ky-KG"/>
        </w:rPr>
        <w:t>Дарек</w:t>
      </w:r>
      <w:r w:rsidRPr="007B7C4E">
        <w:rPr>
          <w:color w:val="000000"/>
          <w:lang w:val="en-US"/>
        </w:rPr>
        <w:t xml:space="preserve">: </w:t>
      </w:r>
      <w:r w:rsidRPr="007B7C4E">
        <w:rPr>
          <w:color w:val="000000"/>
        </w:rPr>
        <w:t>Фрунзе</w:t>
      </w:r>
      <w:r w:rsidRPr="007B7C4E">
        <w:rPr>
          <w:color w:val="000000"/>
          <w:lang w:val="en-US"/>
        </w:rPr>
        <w:t xml:space="preserve"> </w:t>
      </w:r>
      <w:r w:rsidRPr="007B7C4E">
        <w:rPr>
          <w:color w:val="000000"/>
          <w:lang w:val="ky-KG"/>
        </w:rPr>
        <w:t xml:space="preserve">көчөсү - </w:t>
      </w:r>
      <w:r w:rsidRPr="007B7C4E">
        <w:rPr>
          <w:color w:val="000000"/>
          <w:lang w:val="en-US"/>
        </w:rPr>
        <w:t>374 (</w:t>
      </w:r>
      <w:r w:rsidRPr="007B7C4E">
        <w:rPr>
          <w:color w:val="000000"/>
        </w:rPr>
        <w:t>Т</w:t>
      </w:r>
      <w:r w:rsidRPr="007B7C4E">
        <w:rPr>
          <w:color w:val="000000"/>
          <w:lang w:val="en-US"/>
        </w:rPr>
        <w:t>.</w:t>
      </w:r>
      <w:proofErr w:type="spellStart"/>
      <w:r w:rsidRPr="007B7C4E">
        <w:rPr>
          <w:color w:val="000000"/>
        </w:rPr>
        <w:t>Молдо</w:t>
      </w:r>
      <w:proofErr w:type="spellEnd"/>
      <w:r w:rsidRPr="007B7C4E">
        <w:rPr>
          <w:color w:val="000000"/>
          <w:lang w:val="ky-KG"/>
        </w:rPr>
        <w:t xml:space="preserve"> көчөсү менен кесилишет</w:t>
      </w:r>
      <w:r w:rsidRPr="007B7C4E">
        <w:rPr>
          <w:color w:val="000000"/>
          <w:lang w:val="en-US"/>
        </w:rPr>
        <w:t>).</w:t>
      </w:r>
    </w:p>
    <w:p w:rsidR="00174623" w:rsidRPr="00A75205" w:rsidRDefault="00174623" w:rsidP="00174623">
      <w:pPr>
        <w:rPr>
          <w:lang w:val="en-US"/>
        </w:rPr>
      </w:pPr>
    </w:p>
    <w:p w:rsidR="00A75205" w:rsidRPr="003C4897" w:rsidRDefault="00A75205" w:rsidP="00174623">
      <w:pPr>
        <w:rPr>
          <w:lang w:val="en-US"/>
        </w:rPr>
      </w:pPr>
    </w:p>
    <w:p w:rsidR="00532E6D" w:rsidRPr="00174623" w:rsidRDefault="00532E6D">
      <w:pPr>
        <w:rPr>
          <w:lang w:val="en-US"/>
        </w:rPr>
      </w:pPr>
    </w:p>
    <w:sectPr w:rsidR="00532E6D" w:rsidRPr="00174623" w:rsidSect="00BE6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4A0D"/>
    <w:multiLevelType w:val="hybridMultilevel"/>
    <w:tmpl w:val="6254869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9AD13F3"/>
    <w:multiLevelType w:val="hybridMultilevel"/>
    <w:tmpl w:val="2F66E95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623"/>
    <w:rsid w:val="000750D4"/>
    <w:rsid w:val="00155F1C"/>
    <w:rsid w:val="00174623"/>
    <w:rsid w:val="00175FD9"/>
    <w:rsid w:val="00313DA0"/>
    <w:rsid w:val="003458D4"/>
    <w:rsid w:val="003C4897"/>
    <w:rsid w:val="00467BFE"/>
    <w:rsid w:val="00532E6D"/>
    <w:rsid w:val="005D12B1"/>
    <w:rsid w:val="005F0B99"/>
    <w:rsid w:val="00661EBA"/>
    <w:rsid w:val="009D5403"/>
    <w:rsid w:val="00A75205"/>
    <w:rsid w:val="00B31528"/>
    <w:rsid w:val="00B36BC9"/>
    <w:rsid w:val="00CA1E01"/>
    <w:rsid w:val="00CD5773"/>
    <w:rsid w:val="00D261E8"/>
    <w:rsid w:val="00E2607B"/>
    <w:rsid w:val="00E566FE"/>
    <w:rsid w:val="00EA0BCA"/>
    <w:rsid w:val="00FC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62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462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74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462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62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462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74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462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.k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mi_nsc@stat.k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mi_nsc@stat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Barabaev</dc:creator>
  <cp:lastModifiedBy>Barabaev</cp:lastModifiedBy>
  <cp:revision>6</cp:revision>
  <cp:lastPrinted>2017-04-10T07:26:00Z</cp:lastPrinted>
  <dcterms:created xsi:type="dcterms:W3CDTF">2017-04-03T03:35:00Z</dcterms:created>
  <dcterms:modified xsi:type="dcterms:W3CDTF">2017-04-10T09:37:00Z</dcterms:modified>
</cp:coreProperties>
</file>